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模板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p>
      <w:pPr>
        <w:pStyle w:val="4"/>
        <w:rPr>
          <w:b/>
          <w:bCs/>
          <w:sz w:val="24"/>
          <w:szCs w:val="24"/>
        </w:rPr>
      </w:pPr>
    </w:p>
    <w:p>
      <w:pPr>
        <w:pStyle w:val="5"/>
        <w:spacing w:line="547" w:lineRule="exact"/>
        <w:ind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兹有我</w:t>
      </w:r>
      <w:r>
        <w:rPr>
          <w:rFonts w:hint="eastAsia"/>
          <w:sz w:val="24"/>
          <w:szCs w:val="24"/>
          <w:highlight w:val="none"/>
          <w:lang w:val="en-US" w:eastAsia="zh-CN"/>
        </w:rPr>
        <w:t>单位***</w:t>
      </w:r>
      <w:r>
        <w:rPr>
          <w:rFonts w:hint="eastAsia"/>
          <w:sz w:val="24"/>
          <w:szCs w:val="24"/>
          <w:highlight w:val="none"/>
        </w:rPr>
        <w:t>名职工参加</w:t>
      </w:r>
      <w:r>
        <w:rPr>
          <w:rFonts w:hint="eastAsia"/>
          <w:sz w:val="24"/>
          <w:szCs w:val="24"/>
          <w:highlight w:val="none"/>
          <w:lang w:val="en-US" w:eastAsia="zh-CN"/>
        </w:rPr>
        <w:t>贵协会</w:t>
      </w:r>
      <w:r>
        <w:rPr>
          <w:rFonts w:hint="eastAsia"/>
          <w:sz w:val="24"/>
          <w:szCs w:val="24"/>
          <w:highlight w:val="none"/>
        </w:rPr>
        <w:t>组织的</w:t>
      </w:r>
      <w:r>
        <w:rPr>
          <w:rFonts w:hint="eastAsia"/>
          <w:sz w:val="24"/>
          <w:szCs w:val="24"/>
          <w:highlight w:val="none"/>
          <w:lang w:val="en-US" w:eastAsia="zh-CN"/>
        </w:rPr>
        <w:t>连锁经营管理师</w:t>
      </w: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二级</w:t>
      </w:r>
      <w:r>
        <w:rPr>
          <w:rFonts w:hint="eastAsia"/>
          <w:sz w:val="24"/>
          <w:szCs w:val="24"/>
          <w:highlight w:val="none"/>
        </w:rPr>
        <w:t>/</w:t>
      </w:r>
      <w:r>
        <w:rPr>
          <w:rFonts w:hint="eastAsia"/>
          <w:sz w:val="24"/>
          <w:szCs w:val="24"/>
          <w:highlight w:val="none"/>
          <w:lang w:val="en-US" w:eastAsia="zh-CN"/>
        </w:rPr>
        <w:t>技师</w:t>
      </w:r>
      <w:r>
        <w:rPr>
          <w:rFonts w:hint="eastAsia"/>
          <w:sz w:val="24"/>
          <w:szCs w:val="24"/>
          <w:highlight w:val="none"/>
        </w:rPr>
        <w:t>）职业技能等级考核认定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此次参加</w:t>
      </w:r>
      <w:r>
        <w:rPr>
          <w:rFonts w:hint="eastAsia"/>
          <w:sz w:val="24"/>
          <w:szCs w:val="24"/>
          <w:highlight w:val="none"/>
          <w:lang w:val="en-US" w:eastAsia="zh-CN"/>
        </w:rPr>
        <w:t>连锁经营管理师</w:t>
      </w: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二级</w:t>
      </w:r>
      <w:r>
        <w:rPr>
          <w:rFonts w:hint="eastAsia"/>
          <w:sz w:val="24"/>
          <w:szCs w:val="24"/>
          <w:highlight w:val="none"/>
        </w:rPr>
        <w:t>/</w:t>
      </w:r>
      <w:r>
        <w:rPr>
          <w:rFonts w:hint="eastAsia"/>
          <w:sz w:val="24"/>
          <w:szCs w:val="24"/>
          <w:highlight w:val="none"/>
          <w:lang w:val="en-US" w:eastAsia="zh-CN"/>
        </w:rPr>
        <w:t>技师</w:t>
      </w:r>
      <w:r>
        <w:rPr>
          <w:rFonts w:hint="eastAsia"/>
          <w:sz w:val="24"/>
          <w:szCs w:val="24"/>
          <w:highlight w:val="none"/>
        </w:rPr>
        <w:t>）职业技能等级认定的职工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从事</w:t>
      </w:r>
      <w:r>
        <w:rPr>
          <w:rFonts w:hint="eastAsia"/>
          <w:sz w:val="24"/>
          <w:szCs w:val="24"/>
          <w:highlight w:val="none"/>
          <w:lang w:val="en-US" w:eastAsia="zh-CN"/>
        </w:rPr>
        <w:t>连锁经营</w:t>
      </w:r>
      <w:r>
        <w:rPr>
          <w:rFonts w:hint="eastAsia"/>
          <w:sz w:val="24"/>
          <w:szCs w:val="24"/>
          <w:highlight w:val="none"/>
        </w:rPr>
        <w:t>相关</w:t>
      </w:r>
      <w:r>
        <w:rPr>
          <w:rFonts w:hint="eastAsia"/>
          <w:sz w:val="24"/>
          <w:szCs w:val="24"/>
          <w:highlight w:val="none"/>
          <w:lang w:val="en-US" w:eastAsia="zh-CN"/>
        </w:rPr>
        <w:t>行业</w:t>
      </w:r>
      <w:r>
        <w:rPr>
          <w:rFonts w:hint="eastAsia"/>
          <w:sz w:val="24"/>
          <w:szCs w:val="24"/>
          <w:highlight w:val="none"/>
        </w:rPr>
        <w:t>工作年限超过</w:t>
      </w:r>
      <w:r>
        <w:rPr>
          <w:rFonts w:hint="eastAsia"/>
          <w:sz w:val="24"/>
          <w:szCs w:val="24"/>
          <w:highlight w:val="none"/>
          <w:lang w:val="en-US" w:eastAsia="zh-CN"/>
        </w:rPr>
        <w:t>15</w:t>
      </w:r>
      <w:r>
        <w:rPr>
          <w:rFonts w:hint="eastAsia"/>
          <w:sz w:val="24"/>
          <w:szCs w:val="24"/>
          <w:highlight w:val="none"/>
        </w:rPr>
        <w:t>年，</w:t>
      </w:r>
      <w:r>
        <w:rPr>
          <w:rFonts w:hint="eastAsia"/>
          <w:sz w:val="24"/>
          <w:szCs w:val="24"/>
          <w:highlight w:val="none"/>
          <w:lang w:val="en-US" w:eastAsia="zh-CN"/>
        </w:rPr>
        <w:t>满足报考条件。</w:t>
      </w:r>
      <w:r>
        <w:rPr>
          <w:rFonts w:hint="eastAsia"/>
          <w:sz w:val="24"/>
          <w:szCs w:val="24"/>
          <w:highlight w:val="none"/>
        </w:rPr>
        <w:t>具体人员名单及工作年限如下：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</w:p>
    <w:tbl>
      <w:tblPr>
        <w:tblStyle w:val="2"/>
        <w:tblW w:w="7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3"/>
        <w:gridCol w:w="1196"/>
        <w:gridCol w:w="2138"/>
        <w:gridCol w:w="1125"/>
        <w:gridCol w:w="24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从事本职业年限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工作年限超过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3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>
      <w:pPr>
        <w:rPr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此致</w:t>
      </w:r>
    </w:p>
    <w:p>
      <w:pPr>
        <w:rPr>
          <w:rFonts w:ascii="宋体" w:hAnsi="宋体" w:eastAsia="宋体" w:cs="宋体"/>
          <w:highlight w:val="none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 xml:space="preserve"> ******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公司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（公司公章）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日</w:t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143010-B077-438A-94F3-44A199E472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007D724-1D2C-4107-9AC0-988BAEAFE0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C9E11D6"/>
    <w:rsid w:val="0C9E11D6"/>
    <w:rsid w:val="21CC418E"/>
    <w:rsid w:val="3B4262F3"/>
    <w:rsid w:val="42FB5262"/>
    <w:rsid w:val="539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autoRedefine/>
    <w:qFormat/>
    <w:uiPriority w:val="0"/>
    <w:pPr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Body text|1"/>
    <w:basedOn w:val="1"/>
    <w:autoRedefine/>
    <w:qFormat/>
    <w:uiPriority w:val="0"/>
    <w:pPr>
      <w:spacing w:line="480" w:lineRule="auto"/>
      <w:ind w:firstLine="16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ind w:firstLine="140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2023-12-26T11:29:00Z</dcterms:created>
  <dc:creator>糖果屋里的妮</dc:creator>
  <cp:lastModifiedBy>糖果屋里的妮</cp:lastModifiedBy>
  <dcterms:modified xsi:type="dcterms:W3CDTF">2024-02-20T08:19:57Z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FE9FFB62BCD94435926C31311888F7A8_11</vt:lpwstr>
  </property>
</Properties>
</file>